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7E" w:rsidRPr="00D823B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23BC">
        <w:rPr>
          <w:rFonts w:ascii="Times New Roman" w:eastAsia="Times New Roman" w:hAnsi="Times New Roman" w:cs="Times New Roman"/>
          <w:b/>
          <w:bCs/>
          <w:sz w:val="26"/>
          <w:szCs w:val="26"/>
        </w:rPr>
        <w:t>СОБРАНИЕ ДЕПУТАТОВ</w:t>
      </w:r>
    </w:p>
    <w:p w:rsidR="00251A7E" w:rsidRPr="00D823BC" w:rsidRDefault="00D823BC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23B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ЕГОРЬЕВСКОГО </w:t>
      </w:r>
      <w:r w:rsidR="00251A7E" w:rsidRPr="00D823BC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СЕЛЬСОВЕТА</w:t>
      </w:r>
    </w:p>
    <w:p w:rsidR="00251A7E" w:rsidRPr="00D823B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23BC">
        <w:rPr>
          <w:rFonts w:ascii="Times New Roman" w:eastAsia="Times New Roman" w:hAnsi="Times New Roman" w:cs="Times New Roman"/>
          <w:b/>
          <w:bCs/>
          <w:sz w:val="26"/>
          <w:szCs w:val="26"/>
        </w:rPr>
        <w:t>КАСТОРЕНСКОГО РАЙОНА</w:t>
      </w:r>
    </w:p>
    <w:p w:rsidR="00251A7E" w:rsidRPr="00D823BC" w:rsidRDefault="00251A7E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1A7E" w:rsidRPr="00D823BC" w:rsidRDefault="00C767D5" w:rsidP="00251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23BC">
        <w:rPr>
          <w:rFonts w:ascii="Times New Roman" w:eastAsia="Times New Roman" w:hAnsi="Times New Roman" w:cs="Times New Roman"/>
          <w:b/>
          <w:sz w:val="26"/>
          <w:szCs w:val="26"/>
        </w:rPr>
        <w:t>РЕШЕНИ</w:t>
      </w:r>
      <w:r w:rsidR="00251A7E" w:rsidRPr="00D823BC">
        <w:rPr>
          <w:rFonts w:ascii="Times New Roman" w:eastAsia="Times New Roman" w:hAnsi="Times New Roman" w:cs="Times New Roman"/>
          <w:b/>
          <w:sz w:val="26"/>
          <w:szCs w:val="26"/>
        </w:rPr>
        <w:t xml:space="preserve">Е </w:t>
      </w:r>
    </w:p>
    <w:p w:rsidR="00747543" w:rsidRPr="00D823BC" w:rsidRDefault="00747543">
      <w:pPr>
        <w:rPr>
          <w:rFonts w:ascii="Times New Roman" w:hAnsi="Times New Roman" w:cs="Times New Roman"/>
          <w:b/>
          <w:sz w:val="26"/>
          <w:szCs w:val="26"/>
        </w:rPr>
      </w:pPr>
    </w:p>
    <w:p w:rsidR="00747543" w:rsidRPr="00D823BC" w:rsidRDefault="004C4843">
      <w:pPr>
        <w:rPr>
          <w:rFonts w:ascii="Times New Roman" w:hAnsi="Times New Roman" w:cs="Times New Roman"/>
          <w:b/>
          <w:sz w:val="26"/>
          <w:szCs w:val="26"/>
        </w:rPr>
      </w:pPr>
      <w:r w:rsidRPr="00D823BC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D823BC" w:rsidRPr="00D823BC">
        <w:rPr>
          <w:rFonts w:ascii="Times New Roman" w:hAnsi="Times New Roman" w:cs="Times New Roman"/>
          <w:b/>
          <w:sz w:val="26"/>
          <w:szCs w:val="26"/>
        </w:rPr>
        <w:t>10</w:t>
      </w:r>
      <w:r w:rsidR="00B01264" w:rsidRPr="00D82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F4D" w:rsidRPr="00D823BC">
        <w:rPr>
          <w:rFonts w:ascii="Times New Roman" w:hAnsi="Times New Roman" w:cs="Times New Roman"/>
          <w:b/>
          <w:sz w:val="26"/>
          <w:szCs w:val="26"/>
        </w:rPr>
        <w:t xml:space="preserve">мая </w:t>
      </w:r>
      <w:r w:rsidRPr="00D823BC">
        <w:rPr>
          <w:rFonts w:ascii="Times New Roman" w:hAnsi="Times New Roman" w:cs="Times New Roman"/>
          <w:b/>
          <w:sz w:val="26"/>
          <w:szCs w:val="26"/>
        </w:rPr>
        <w:t>2023</w:t>
      </w:r>
      <w:r w:rsidR="00747543" w:rsidRPr="00D823BC">
        <w:rPr>
          <w:rFonts w:ascii="Times New Roman" w:hAnsi="Times New Roman" w:cs="Times New Roman"/>
          <w:b/>
          <w:sz w:val="26"/>
          <w:szCs w:val="26"/>
        </w:rPr>
        <w:t xml:space="preserve"> года        </w:t>
      </w:r>
      <w:r w:rsidR="00D823BC" w:rsidRPr="00D823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D823B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823BC" w:rsidRPr="00D823BC">
        <w:rPr>
          <w:rFonts w:ascii="Times New Roman" w:hAnsi="Times New Roman" w:cs="Times New Roman"/>
          <w:b/>
          <w:sz w:val="26"/>
          <w:szCs w:val="26"/>
        </w:rPr>
        <w:t xml:space="preserve">№12                         </w:t>
      </w:r>
    </w:p>
    <w:p w:rsidR="00747543" w:rsidRPr="00D823BC" w:rsidRDefault="00747543" w:rsidP="00C767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823BC">
        <w:rPr>
          <w:rFonts w:ascii="Times New Roman" w:hAnsi="Times New Roman" w:cs="Times New Roman"/>
          <w:b/>
          <w:sz w:val="26"/>
          <w:szCs w:val="26"/>
        </w:rPr>
        <w:t>О ликвидации</w:t>
      </w:r>
      <w:r w:rsidR="00D82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1A7E" w:rsidRPr="00D823BC">
        <w:rPr>
          <w:rFonts w:ascii="Times New Roman" w:hAnsi="Times New Roman" w:cs="Times New Roman"/>
          <w:b/>
          <w:sz w:val="26"/>
          <w:szCs w:val="26"/>
        </w:rPr>
        <w:t>муниципа</w:t>
      </w:r>
      <w:r w:rsidR="004C4843" w:rsidRPr="00D823BC">
        <w:rPr>
          <w:rFonts w:ascii="Times New Roman" w:hAnsi="Times New Roman" w:cs="Times New Roman"/>
          <w:b/>
          <w:sz w:val="26"/>
          <w:szCs w:val="26"/>
        </w:rPr>
        <w:t>льного каз</w:t>
      </w:r>
      <w:r w:rsidR="009E136F">
        <w:rPr>
          <w:rFonts w:ascii="Times New Roman" w:hAnsi="Times New Roman" w:cs="Times New Roman"/>
          <w:b/>
          <w:sz w:val="26"/>
          <w:szCs w:val="26"/>
        </w:rPr>
        <w:t>ё</w:t>
      </w:r>
      <w:r w:rsidR="004C4843" w:rsidRPr="00D823BC">
        <w:rPr>
          <w:rFonts w:ascii="Times New Roman" w:hAnsi="Times New Roman" w:cs="Times New Roman"/>
          <w:b/>
          <w:sz w:val="26"/>
          <w:szCs w:val="26"/>
        </w:rPr>
        <w:t xml:space="preserve">нного учреждения «Обеспечение деятельности </w:t>
      </w:r>
      <w:r w:rsidR="00251A7E" w:rsidRPr="00D823BC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D823BC" w:rsidRPr="00D823BC">
        <w:rPr>
          <w:rFonts w:ascii="Times New Roman" w:hAnsi="Times New Roman" w:cs="Times New Roman"/>
          <w:b/>
          <w:sz w:val="26"/>
          <w:szCs w:val="26"/>
        </w:rPr>
        <w:t>Егорьевского</w:t>
      </w:r>
      <w:r w:rsidR="00251A7E" w:rsidRPr="00D823BC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="00751AEB" w:rsidRPr="00D823BC">
        <w:rPr>
          <w:rFonts w:ascii="Times New Roman" w:hAnsi="Times New Roman" w:cs="Times New Roman"/>
          <w:b/>
          <w:sz w:val="26"/>
          <w:szCs w:val="26"/>
        </w:rPr>
        <w:t>»</w:t>
      </w:r>
      <w:r w:rsidR="00D823BC" w:rsidRPr="00D82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23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1A7E" w:rsidRPr="00D823BC">
        <w:rPr>
          <w:rFonts w:ascii="Times New Roman" w:hAnsi="Times New Roman" w:cs="Times New Roman"/>
          <w:b/>
          <w:sz w:val="26"/>
          <w:szCs w:val="26"/>
        </w:rPr>
        <w:t>Касторенского района Курской области</w:t>
      </w:r>
    </w:p>
    <w:p w:rsidR="00747543" w:rsidRPr="00D823BC" w:rsidRDefault="00D823BC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     </w:t>
      </w:r>
      <w:proofErr w:type="gramStart"/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В соответствии с </w:t>
      </w:r>
      <w:hyperlink r:id="rId5" w:history="1">
        <w:r w:rsidR="00747543" w:rsidRPr="00D823BC">
          <w:rPr>
            <w:rFonts w:ascii="PT-Astra-Sans-Regular" w:eastAsia="Times New Roman" w:hAnsi="PT-Astra-Sans-Regular" w:cs="Times New Roman"/>
            <w:color w:val="000000"/>
            <w:sz w:val="26"/>
            <w:szCs w:val="26"/>
          </w:rPr>
          <w:t>Гражданским кодексом</w:t>
        </w:r>
      </w:hyperlink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 Российской Федерации, </w:t>
      </w:r>
      <w:hyperlink r:id="rId6" w:history="1">
        <w:r w:rsidR="00747543" w:rsidRPr="00D823BC">
          <w:rPr>
            <w:rFonts w:ascii="PT-Astra-Sans-Regular" w:eastAsia="Times New Roman" w:hAnsi="PT-Astra-Sans-Regular" w:cs="Times New Roman"/>
            <w:color w:val="000000"/>
            <w:sz w:val="26"/>
            <w:szCs w:val="26"/>
          </w:rPr>
          <w:t>Федеральным законом</w:t>
        </w:r>
      </w:hyperlink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 от 06.10.2003г.</w:t>
      </w:r>
      <w:r w:rsidR="00C767D5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N 131-Ф3 </w:t>
      </w:r>
      <w:r w:rsidR="00C767D5" w:rsidRPr="00D823BC">
        <w:rPr>
          <w:rFonts w:ascii="PT-Astra-Sans-Regular" w:eastAsia="Times New Roman" w:hAnsi="PT-Astra-Sans-Regular" w:cs="Times New Roman" w:hint="eastAsia"/>
          <w:color w:val="252525"/>
          <w:sz w:val="26"/>
          <w:szCs w:val="26"/>
        </w:rPr>
        <w:t>«</w:t>
      </w:r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Об общих принципах организации местного самоуп</w:t>
      </w:r>
      <w:r w:rsidR="00C767D5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равления в Российской Федерации</w:t>
      </w:r>
      <w:r w:rsidR="00C767D5" w:rsidRPr="00D823BC">
        <w:rPr>
          <w:rFonts w:ascii="PT-Astra-Sans-Regular" w:eastAsia="Times New Roman" w:hAnsi="PT-Astra-Sans-Regular" w:cs="Times New Roman" w:hint="eastAsia"/>
          <w:color w:val="252525"/>
          <w:sz w:val="26"/>
          <w:szCs w:val="26"/>
        </w:rPr>
        <w:t>»</w:t>
      </w:r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, </w:t>
      </w:r>
      <w:hyperlink r:id="rId7" w:history="1">
        <w:r w:rsidR="00747543" w:rsidRPr="00D823BC">
          <w:rPr>
            <w:rFonts w:ascii="PT-Astra-Sans-Regular" w:eastAsia="Times New Roman" w:hAnsi="PT-Astra-Sans-Regular" w:cs="Times New Roman"/>
            <w:color w:val="000000"/>
            <w:sz w:val="26"/>
            <w:szCs w:val="26"/>
          </w:rPr>
          <w:t>Уставом</w:t>
        </w:r>
      </w:hyperlink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 муниципального обр</w:t>
      </w:r>
      <w:r w:rsidR="00C767D5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азования </w:t>
      </w:r>
      <w:r w:rsidR="00C767D5" w:rsidRPr="00D823BC">
        <w:rPr>
          <w:rFonts w:ascii="PT-Astra-Sans-Regular" w:eastAsia="Times New Roman" w:hAnsi="PT-Astra-Sans-Regular" w:cs="Times New Roman" w:hint="eastAsia"/>
          <w:color w:val="252525"/>
          <w:sz w:val="26"/>
          <w:szCs w:val="26"/>
        </w:rPr>
        <w:t>«</w:t>
      </w:r>
      <w:r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Егорьевский</w:t>
      </w:r>
      <w:r w:rsidR="00C767D5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сельсовет</w:t>
      </w:r>
      <w:r w:rsidR="00C767D5" w:rsidRPr="00D823BC">
        <w:rPr>
          <w:rFonts w:ascii="PT-Astra-Sans-Regular" w:eastAsia="Times New Roman" w:hAnsi="PT-Astra-Sans-Regular" w:cs="Times New Roman" w:hint="eastAsia"/>
          <w:color w:val="252525"/>
          <w:sz w:val="26"/>
          <w:szCs w:val="26"/>
        </w:rPr>
        <w:t>»</w:t>
      </w:r>
      <w:r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</w:t>
      </w:r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Касторенского района Курской области,</w:t>
      </w:r>
      <w:r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</w:t>
      </w:r>
      <w:r w:rsidR="00AA6FE4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протоколом рабочего совещания Министерства  финансов и бюджетного контроля Курской области </w:t>
      </w:r>
      <w:r w:rsidR="00A82F4D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от 05.04.2023</w:t>
      </w:r>
      <w:r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г. </w:t>
      </w:r>
      <w:r w:rsidR="00A82F4D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№1</w:t>
      </w:r>
      <w:r w:rsidR="00AA6FE4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, </w:t>
      </w:r>
      <w:r w:rsidR="00251A7E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Собрание депутатов </w:t>
      </w:r>
      <w:r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Егорьевского</w:t>
      </w:r>
      <w:r w:rsidR="00251A7E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сельсовета</w:t>
      </w:r>
      <w:r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 xml:space="preserve"> </w:t>
      </w:r>
      <w:r w:rsidR="00747543" w:rsidRPr="00D823BC">
        <w:rPr>
          <w:rFonts w:ascii="PT-Astra-Sans-Regular" w:eastAsia="Times New Roman" w:hAnsi="PT-Astra-Sans-Regular" w:cs="Times New Roman"/>
          <w:color w:val="252525"/>
          <w:sz w:val="26"/>
          <w:szCs w:val="26"/>
        </w:rPr>
        <w:t>Касторенского района  РЕШИЛО:</w:t>
      </w:r>
      <w:proofErr w:type="gramEnd"/>
    </w:p>
    <w:p w:rsidR="00751AEB" w:rsidRPr="00D823BC" w:rsidRDefault="00751AEB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BC">
        <w:rPr>
          <w:rFonts w:ascii="PT-Astra-Sans-Regular" w:hAnsi="PT-Astra-Sans-Regular"/>
          <w:color w:val="252525"/>
          <w:sz w:val="26"/>
          <w:szCs w:val="26"/>
        </w:rPr>
        <w:t>        1.Ликвидировать муниципальное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>нное учреждение</w:t>
      </w:r>
      <w:r w:rsidRPr="00D823BC">
        <w:rPr>
          <w:rFonts w:ascii="PT-Astra-Sans-Regular" w:hAnsi="PT-Astra-Sans-Regular" w:hint="eastAsia"/>
          <w:color w:val="252525"/>
          <w:sz w:val="26"/>
          <w:szCs w:val="26"/>
        </w:rPr>
        <w:t xml:space="preserve"> «</w:t>
      </w:r>
      <w:r w:rsidRPr="00D823BC">
        <w:rPr>
          <w:rFonts w:ascii="Times New Roman" w:hAnsi="Times New Roman" w:cs="Times New Roman"/>
          <w:sz w:val="26"/>
          <w:szCs w:val="26"/>
        </w:rPr>
        <w:t xml:space="preserve">Обеспечение деятельности  Администрации </w:t>
      </w:r>
      <w:r w:rsidR="00D823BC" w:rsidRPr="00D823BC">
        <w:rPr>
          <w:rFonts w:ascii="Times New Roman" w:hAnsi="Times New Roman" w:cs="Times New Roman"/>
          <w:sz w:val="26"/>
          <w:szCs w:val="26"/>
        </w:rPr>
        <w:t xml:space="preserve">Егорьевского </w:t>
      </w:r>
      <w:r w:rsidRPr="00D823BC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823BC" w:rsidRPr="00D823BC">
        <w:rPr>
          <w:rFonts w:ascii="Times New Roman" w:hAnsi="Times New Roman" w:cs="Times New Roman"/>
          <w:sz w:val="26"/>
          <w:szCs w:val="26"/>
        </w:rPr>
        <w:t xml:space="preserve"> </w:t>
      </w:r>
      <w:r w:rsidRPr="00D823BC">
        <w:rPr>
          <w:rFonts w:ascii="Times New Roman" w:hAnsi="Times New Roman" w:cs="Times New Roman"/>
          <w:sz w:val="26"/>
          <w:szCs w:val="26"/>
        </w:rPr>
        <w:t>Касторенского района Курской области</w:t>
      </w:r>
      <w:r w:rsidR="000964BC" w:rsidRPr="00D823BC">
        <w:rPr>
          <w:rFonts w:ascii="Times New Roman" w:hAnsi="Times New Roman" w:cs="Times New Roman"/>
          <w:sz w:val="26"/>
          <w:szCs w:val="26"/>
        </w:rPr>
        <w:t>»</w:t>
      </w:r>
      <w:r w:rsidR="0016065F" w:rsidRPr="00D823BC">
        <w:rPr>
          <w:rFonts w:ascii="Times New Roman" w:hAnsi="Times New Roman" w:cs="Times New Roman"/>
          <w:sz w:val="26"/>
          <w:szCs w:val="26"/>
        </w:rPr>
        <w:t>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            </w:t>
      </w:r>
      <w:proofErr w:type="gramStart"/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Поручить  Главе  </w:t>
      </w:r>
      <w:r w:rsidR="00D823BC" w:rsidRPr="00D823BC">
        <w:rPr>
          <w:rFonts w:ascii="PT-Astra-Sans-Regular" w:hAnsi="PT-Astra-Sans-Regular"/>
          <w:color w:val="252525"/>
          <w:sz w:val="26"/>
          <w:szCs w:val="26"/>
        </w:rPr>
        <w:t>Егорьевского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  сельсовета Касторенского района    организовать</w:t>
      </w:r>
      <w:proofErr w:type="gramEnd"/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 ликвида</w:t>
      </w:r>
      <w:r w:rsidR="000D522D" w:rsidRPr="00D823BC">
        <w:rPr>
          <w:rFonts w:ascii="PT-Astra-Sans-Regular" w:hAnsi="PT-Astra-Sans-Regular"/>
          <w:color w:val="252525"/>
          <w:sz w:val="26"/>
          <w:szCs w:val="26"/>
        </w:rPr>
        <w:t xml:space="preserve">цию   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нного учреждения</w:t>
      </w:r>
      <w:r w:rsidR="009E136F"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r w:rsidR="0016065F" w:rsidRPr="00D823BC">
        <w:rPr>
          <w:rFonts w:ascii="PT-Astra-Sans-Regular" w:hAnsi="PT-Astra-Sans-Regular"/>
          <w:color w:val="252525"/>
          <w:sz w:val="26"/>
          <w:szCs w:val="26"/>
        </w:rPr>
        <w:t>«</w:t>
      </w:r>
      <w:r w:rsidR="0016065F" w:rsidRPr="00D823BC">
        <w:rPr>
          <w:sz w:val="26"/>
          <w:szCs w:val="26"/>
        </w:rPr>
        <w:t xml:space="preserve">Обеспечение деятельности  Администрации </w:t>
      </w:r>
      <w:r w:rsidR="00D823BC" w:rsidRPr="00D823BC">
        <w:rPr>
          <w:sz w:val="26"/>
          <w:szCs w:val="26"/>
        </w:rPr>
        <w:t>Егорьевского</w:t>
      </w:r>
      <w:r w:rsidR="0016065F" w:rsidRPr="00D823BC">
        <w:rPr>
          <w:sz w:val="26"/>
          <w:szCs w:val="26"/>
        </w:rPr>
        <w:t xml:space="preserve"> сельсовета</w:t>
      </w:r>
      <w:r w:rsidR="00D823BC" w:rsidRPr="00D823BC">
        <w:rPr>
          <w:sz w:val="26"/>
          <w:szCs w:val="26"/>
        </w:rPr>
        <w:t xml:space="preserve"> </w:t>
      </w:r>
      <w:r w:rsidR="0016065F" w:rsidRPr="00D823BC">
        <w:rPr>
          <w:sz w:val="26"/>
          <w:szCs w:val="26"/>
        </w:rPr>
        <w:t>Касторенского района Курской области</w:t>
      </w:r>
      <w:r w:rsidR="000964BC" w:rsidRPr="00D823BC">
        <w:rPr>
          <w:sz w:val="26"/>
          <w:szCs w:val="26"/>
        </w:rPr>
        <w:t>»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   в установленном законом порядке.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        2.   Назначить ликвидатором – </w:t>
      </w:r>
      <w:r w:rsidR="000964BC" w:rsidRPr="00D823BC">
        <w:rPr>
          <w:color w:val="212121"/>
          <w:sz w:val="26"/>
          <w:szCs w:val="26"/>
        </w:rPr>
        <w:t>Бе</w:t>
      </w:r>
      <w:r w:rsidR="00D823BC">
        <w:rPr>
          <w:color w:val="212121"/>
          <w:sz w:val="26"/>
          <w:szCs w:val="26"/>
        </w:rPr>
        <w:t>рдникова Андрея Павловича</w:t>
      </w:r>
      <w:r w:rsidRPr="00D823BC">
        <w:rPr>
          <w:color w:val="212121"/>
          <w:sz w:val="26"/>
          <w:szCs w:val="26"/>
        </w:rPr>
        <w:t xml:space="preserve"> Главу  </w:t>
      </w:r>
      <w:r w:rsidR="00D823BC" w:rsidRPr="00D823BC">
        <w:rPr>
          <w:rFonts w:ascii="PT-Astra-Sans-Regular" w:hAnsi="PT-Astra-Sans-Regular"/>
          <w:color w:val="252525"/>
          <w:sz w:val="26"/>
          <w:szCs w:val="26"/>
        </w:rPr>
        <w:t>Егорьевского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  сельсовета Касторенского района.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      </w:t>
      </w:r>
      <w:r w:rsidR="00D823BC">
        <w:rPr>
          <w:color w:val="212121"/>
          <w:sz w:val="26"/>
          <w:szCs w:val="26"/>
        </w:rPr>
        <w:t xml:space="preserve">    </w:t>
      </w:r>
      <w:r w:rsidRPr="00D823BC">
        <w:rPr>
          <w:color w:val="212121"/>
          <w:sz w:val="26"/>
          <w:szCs w:val="26"/>
        </w:rPr>
        <w:t xml:space="preserve">3.  Провести процедуру ликвидации 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Pr="00D823BC">
        <w:rPr>
          <w:rFonts w:ascii="PT-Astra-Sans-Regular" w:hAnsi="PT-Astra-Sans-Regular"/>
          <w:color w:val="252525"/>
          <w:sz w:val="26"/>
          <w:szCs w:val="26"/>
        </w:rPr>
        <w:t xml:space="preserve">нного учреждения </w:t>
      </w:r>
      <w:r w:rsidR="000D522D" w:rsidRPr="00D823BC">
        <w:rPr>
          <w:rFonts w:ascii="PT-Astra-Sans-Regular" w:hAnsi="PT-Astra-Sans-Regular" w:hint="eastAsia"/>
          <w:color w:val="252525"/>
          <w:sz w:val="26"/>
          <w:szCs w:val="26"/>
        </w:rPr>
        <w:t>«</w:t>
      </w:r>
      <w:r w:rsidR="000D522D" w:rsidRPr="00D823BC">
        <w:rPr>
          <w:sz w:val="26"/>
          <w:szCs w:val="26"/>
        </w:rPr>
        <w:t>Обеспечение деятельн</w:t>
      </w:r>
      <w:r w:rsidR="00D823BC">
        <w:rPr>
          <w:sz w:val="26"/>
          <w:szCs w:val="26"/>
        </w:rPr>
        <w:t xml:space="preserve">ости </w:t>
      </w:r>
      <w:r w:rsidR="000D522D" w:rsidRPr="00D823BC">
        <w:rPr>
          <w:sz w:val="26"/>
          <w:szCs w:val="26"/>
        </w:rPr>
        <w:t xml:space="preserve">Администрации </w:t>
      </w:r>
      <w:r w:rsidR="00D823BC" w:rsidRPr="00D823BC">
        <w:rPr>
          <w:sz w:val="26"/>
          <w:szCs w:val="26"/>
        </w:rPr>
        <w:t>Егорьевского</w:t>
      </w:r>
      <w:r w:rsidR="000D522D" w:rsidRPr="00D823BC">
        <w:rPr>
          <w:sz w:val="26"/>
          <w:szCs w:val="26"/>
        </w:rPr>
        <w:t xml:space="preserve"> сельсовета</w:t>
      </w:r>
      <w:r w:rsidR="00D823BC" w:rsidRPr="00D823BC">
        <w:rPr>
          <w:sz w:val="26"/>
          <w:szCs w:val="26"/>
        </w:rPr>
        <w:t xml:space="preserve"> </w:t>
      </w:r>
      <w:r w:rsidR="000D522D" w:rsidRPr="00D823BC">
        <w:rPr>
          <w:sz w:val="26"/>
          <w:szCs w:val="26"/>
        </w:rPr>
        <w:t>Касторенского района Курской области</w:t>
      </w:r>
      <w:r w:rsidR="000964BC" w:rsidRPr="00D823BC">
        <w:rPr>
          <w:sz w:val="26"/>
          <w:szCs w:val="26"/>
        </w:rPr>
        <w:t>»</w:t>
      </w:r>
      <w:r w:rsidR="000D522D" w:rsidRPr="00D823BC">
        <w:rPr>
          <w:color w:val="212121"/>
          <w:sz w:val="26"/>
          <w:szCs w:val="26"/>
        </w:rPr>
        <w:t xml:space="preserve">, начиная с 10 мая </w:t>
      </w:r>
      <w:r w:rsidRPr="00D823BC">
        <w:rPr>
          <w:color w:val="212121"/>
          <w:sz w:val="26"/>
          <w:szCs w:val="26"/>
        </w:rPr>
        <w:t xml:space="preserve"> 202</w:t>
      </w:r>
      <w:r w:rsidR="000D522D" w:rsidRPr="00D823BC">
        <w:rPr>
          <w:color w:val="212121"/>
          <w:sz w:val="26"/>
          <w:szCs w:val="26"/>
        </w:rPr>
        <w:t>3</w:t>
      </w:r>
      <w:r w:rsidRPr="00D823BC">
        <w:rPr>
          <w:color w:val="212121"/>
          <w:sz w:val="26"/>
          <w:szCs w:val="26"/>
        </w:rPr>
        <w:t xml:space="preserve"> года</w:t>
      </w:r>
      <w:r w:rsidR="000D522D" w:rsidRPr="00D823BC">
        <w:rPr>
          <w:color w:val="212121"/>
          <w:sz w:val="26"/>
          <w:szCs w:val="26"/>
        </w:rPr>
        <w:t xml:space="preserve">  по 10 декабря</w:t>
      </w:r>
      <w:r w:rsidRPr="00D823BC">
        <w:rPr>
          <w:color w:val="212121"/>
          <w:sz w:val="26"/>
          <w:szCs w:val="26"/>
        </w:rPr>
        <w:t xml:space="preserve"> 2023 года, в сроки, установленные действующим законодательством.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           4. </w:t>
      </w:r>
      <w:proofErr w:type="gramStart"/>
      <w:r w:rsidRPr="00D823BC">
        <w:rPr>
          <w:color w:val="212121"/>
          <w:sz w:val="26"/>
          <w:szCs w:val="26"/>
        </w:rPr>
        <w:t>Поручить ликвидатору выполнить</w:t>
      </w:r>
      <w:proofErr w:type="gramEnd"/>
      <w:r w:rsidRPr="00D823BC">
        <w:rPr>
          <w:color w:val="212121"/>
          <w:sz w:val="26"/>
          <w:szCs w:val="26"/>
        </w:rPr>
        <w:t xml:space="preserve"> все необходимые действия, связанные с ликвидацией 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нного учреждения</w:t>
      </w:r>
      <w:r w:rsidR="000D522D" w:rsidRPr="00D823BC">
        <w:rPr>
          <w:rFonts w:ascii="PT-Astra-Sans-Regular" w:hAnsi="PT-Astra-Sans-Regular"/>
          <w:color w:val="252525"/>
          <w:sz w:val="26"/>
          <w:szCs w:val="26"/>
        </w:rPr>
        <w:t xml:space="preserve"> «</w:t>
      </w:r>
      <w:r w:rsidR="000D522D" w:rsidRPr="00D823BC">
        <w:rPr>
          <w:sz w:val="26"/>
          <w:szCs w:val="26"/>
        </w:rPr>
        <w:t xml:space="preserve">Обеспечение деятельности  Администрации </w:t>
      </w:r>
      <w:r w:rsidR="00D823BC" w:rsidRPr="00D823BC">
        <w:rPr>
          <w:sz w:val="26"/>
          <w:szCs w:val="26"/>
        </w:rPr>
        <w:t>Егорьевского</w:t>
      </w:r>
      <w:r w:rsidR="000D522D" w:rsidRPr="00D823BC">
        <w:rPr>
          <w:sz w:val="26"/>
          <w:szCs w:val="26"/>
        </w:rPr>
        <w:t xml:space="preserve"> сельсовета</w:t>
      </w:r>
      <w:r w:rsidR="00D823BC" w:rsidRPr="00D823BC">
        <w:rPr>
          <w:sz w:val="26"/>
          <w:szCs w:val="26"/>
        </w:rPr>
        <w:t xml:space="preserve"> </w:t>
      </w:r>
      <w:r w:rsidR="000D522D" w:rsidRPr="00D823BC">
        <w:rPr>
          <w:sz w:val="26"/>
          <w:szCs w:val="26"/>
        </w:rPr>
        <w:t>Касторенского района Курской области</w:t>
      </w:r>
      <w:r w:rsidR="000964BC" w:rsidRPr="00D823BC">
        <w:rPr>
          <w:sz w:val="26"/>
          <w:szCs w:val="26"/>
        </w:rPr>
        <w:t>»</w:t>
      </w:r>
      <w:r w:rsidRPr="00D823BC">
        <w:rPr>
          <w:color w:val="212121"/>
          <w:sz w:val="26"/>
          <w:szCs w:val="26"/>
        </w:rPr>
        <w:t xml:space="preserve"> в соответствии с требованиями законодательства, в том числе:</w:t>
      </w:r>
    </w:p>
    <w:p w:rsidR="00751AEB" w:rsidRPr="00D823BC" w:rsidRDefault="00751AEB" w:rsidP="00D8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BC">
        <w:rPr>
          <w:rFonts w:ascii="Times New Roman" w:hAnsi="Times New Roman" w:cs="Times New Roman"/>
          <w:color w:val="212121"/>
          <w:sz w:val="26"/>
          <w:szCs w:val="26"/>
        </w:rPr>
        <w:t xml:space="preserve">   - направить уведомление  в регистрирующий орган в течение трёх рабочих дней после 1</w:t>
      </w:r>
      <w:r w:rsidR="000D522D" w:rsidRPr="00D823BC">
        <w:rPr>
          <w:rFonts w:ascii="Times New Roman" w:hAnsi="Times New Roman" w:cs="Times New Roman"/>
          <w:color w:val="212121"/>
          <w:sz w:val="26"/>
          <w:szCs w:val="26"/>
        </w:rPr>
        <w:t xml:space="preserve">0 мая  2023 </w:t>
      </w:r>
      <w:r w:rsidRPr="00D823BC">
        <w:rPr>
          <w:rFonts w:ascii="Times New Roman" w:hAnsi="Times New Roman" w:cs="Times New Roman"/>
          <w:color w:val="212121"/>
          <w:sz w:val="26"/>
          <w:szCs w:val="26"/>
        </w:rPr>
        <w:t xml:space="preserve"> года   и  уведомить  </w:t>
      </w:r>
      <w:r w:rsidRPr="00D823BC">
        <w:rPr>
          <w:rFonts w:ascii="Times New Roman" w:hAnsi="Times New Roman" w:cs="Times New Roman"/>
          <w:sz w:val="26"/>
          <w:szCs w:val="26"/>
        </w:rPr>
        <w:t xml:space="preserve"> органы </w:t>
      </w:r>
      <w:proofErr w:type="gramStart"/>
      <w:r w:rsidRPr="00D823B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823BC">
        <w:rPr>
          <w:rFonts w:ascii="Times New Roman" w:hAnsi="Times New Roman" w:cs="Times New Roman"/>
          <w:sz w:val="26"/>
          <w:szCs w:val="26"/>
        </w:rPr>
        <w:t xml:space="preserve"> уплатой страховых взносов;</w:t>
      </w:r>
    </w:p>
    <w:p w:rsid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- опубликовать в журнале «Вестник государственной регистрации» сообщение о ликвидации  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="000964BC" w:rsidRPr="00D823BC">
        <w:rPr>
          <w:rFonts w:ascii="PT-Astra-Sans-Regular" w:hAnsi="PT-Astra-Sans-Regular"/>
          <w:color w:val="252525"/>
          <w:sz w:val="26"/>
          <w:szCs w:val="26"/>
        </w:rPr>
        <w:t>нного учреждения</w:t>
      </w:r>
      <w:r w:rsidR="00D823BC"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r w:rsidR="000D522D" w:rsidRPr="00D823BC">
        <w:rPr>
          <w:rFonts w:ascii="PT-Astra-Sans-Regular" w:hAnsi="PT-Astra-Sans-Regular" w:hint="eastAsia"/>
          <w:color w:val="252525"/>
          <w:sz w:val="26"/>
          <w:szCs w:val="26"/>
        </w:rPr>
        <w:t>«</w:t>
      </w:r>
      <w:r w:rsidR="000D522D" w:rsidRPr="00D823BC">
        <w:rPr>
          <w:sz w:val="26"/>
          <w:szCs w:val="26"/>
        </w:rPr>
        <w:t xml:space="preserve">Обеспечение деятельности  Администрации </w:t>
      </w:r>
      <w:r w:rsidR="00D823BC" w:rsidRPr="00D823BC">
        <w:rPr>
          <w:sz w:val="26"/>
          <w:szCs w:val="26"/>
        </w:rPr>
        <w:t>Егорьевского</w:t>
      </w:r>
      <w:r w:rsidR="000D522D" w:rsidRPr="00D823BC">
        <w:rPr>
          <w:sz w:val="26"/>
          <w:szCs w:val="26"/>
        </w:rPr>
        <w:t xml:space="preserve"> сельсовета</w:t>
      </w:r>
      <w:r w:rsidR="00D823BC" w:rsidRPr="00D823BC">
        <w:rPr>
          <w:sz w:val="26"/>
          <w:szCs w:val="26"/>
        </w:rPr>
        <w:t xml:space="preserve"> </w:t>
      </w:r>
      <w:r w:rsidR="000D522D" w:rsidRPr="00D823BC">
        <w:rPr>
          <w:sz w:val="26"/>
          <w:szCs w:val="26"/>
        </w:rPr>
        <w:t>Касторенского района Курской области</w:t>
      </w:r>
      <w:r w:rsidR="000964BC" w:rsidRPr="00D823BC">
        <w:rPr>
          <w:sz w:val="26"/>
          <w:szCs w:val="26"/>
        </w:rPr>
        <w:t>»</w:t>
      </w:r>
      <w:r w:rsidRPr="00D823BC">
        <w:rPr>
          <w:color w:val="212121"/>
          <w:sz w:val="26"/>
          <w:szCs w:val="26"/>
        </w:rPr>
        <w:t>, порядке и сроке заявления требований кредиторами в установленные законодательством сроки;</w:t>
      </w:r>
    </w:p>
    <w:p w:rsidR="00751AEB" w:rsidRPr="00D823BC" w:rsidRDefault="00D823BC" w:rsidP="009E136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 - </w:t>
      </w:r>
      <w:r w:rsidR="00751AEB" w:rsidRPr="00D823BC">
        <w:rPr>
          <w:color w:val="212121"/>
          <w:sz w:val="26"/>
          <w:szCs w:val="26"/>
        </w:rPr>
        <w:t>предупредить сотрудников</w:t>
      </w:r>
      <w:r>
        <w:rPr>
          <w:color w:val="212121"/>
          <w:sz w:val="26"/>
          <w:szCs w:val="26"/>
        </w:rPr>
        <w:t xml:space="preserve"> </w:t>
      </w:r>
      <w:r w:rsidR="00E57B08"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="00E57B08" w:rsidRPr="00D823BC">
        <w:rPr>
          <w:rFonts w:ascii="PT-Astra-Sans-Regular" w:hAnsi="PT-Astra-Sans-Regular"/>
          <w:color w:val="252525"/>
          <w:sz w:val="26"/>
          <w:szCs w:val="26"/>
        </w:rPr>
        <w:t>нного учреждения</w:t>
      </w:r>
      <w:r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r w:rsidR="000D522D" w:rsidRPr="00D823BC">
        <w:rPr>
          <w:rFonts w:ascii="PT-Astra-Sans-Regular" w:hAnsi="PT-Astra-Sans-Regular" w:hint="eastAsia"/>
          <w:color w:val="252525"/>
          <w:sz w:val="26"/>
          <w:szCs w:val="26"/>
        </w:rPr>
        <w:t>«</w:t>
      </w:r>
      <w:r w:rsidR="000D522D" w:rsidRPr="00D823BC">
        <w:rPr>
          <w:sz w:val="26"/>
          <w:szCs w:val="26"/>
        </w:rPr>
        <w:t xml:space="preserve">Обеспечение деятельности  Администрации </w:t>
      </w:r>
      <w:r w:rsidRPr="00D823BC">
        <w:rPr>
          <w:sz w:val="26"/>
          <w:szCs w:val="26"/>
        </w:rPr>
        <w:t>Егорьевского</w:t>
      </w:r>
      <w:r w:rsidR="000D522D" w:rsidRPr="00D823BC">
        <w:rPr>
          <w:sz w:val="26"/>
          <w:szCs w:val="26"/>
        </w:rPr>
        <w:t xml:space="preserve"> сельсовета</w:t>
      </w:r>
      <w:r w:rsidRPr="00D823BC">
        <w:rPr>
          <w:sz w:val="26"/>
          <w:szCs w:val="26"/>
        </w:rPr>
        <w:t xml:space="preserve"> </w:t>
      </w:r>
      <w:r w:rsidR="000D522D" w:rsidRPr="00D823BC">
        <w:rPr>
          <w:sz w:val="26"/>
          <w:szCs w:val="26"/>
        </w:rPr>
        <w:lastRenderedPageBreak/>
        <w:t>Касторенского района Курской области</w:t>
      </w:r>
      <w:r w:rsidR="00E57B08" w:rsidRPr="00D823BC">
        <w:rPr>
          <w:sz w:val="26"/>
          <w:szCs w:val="26"/>
        </w:rPr>
        <w:t>»</w:t>
      </w:r>
      <w:r w:rsidR="00751AEB" w:rsidRPr="00D823BC">
        <w:rPr>
          <w:color w:val="212121"/>
          <w:sz w:val="26"/>
          <w:szCs w:val="26"/>
        </w:rPr>
        <w:t xml:space="preserve">  о предстоящем увольнении не </w:t>
      </w:r>
      <w:proofErr w:type="gramStart"/>
      <w:r w:rsidR="00751AEB" w:rsidRPr="00D823BC">
        <w:rPr>
          <w:color w:val="212121"/>
          <w:sz w:val="26"/>
          <w:szCs w:val="26"/>
        </w:rPr>
        <w:t>позднее</w:t>
      </w:r>
      <w:proofErr w:type="gramEnd"/>
      <w:r w:rsidR="00751AEB" w:rsidRPr="00D823BC">
        <w:rPr>
          <w:color w:val="212121"/>
          <w:sz w:val="26"/>
          <w:szCs w:val="26"/>
        </w:rPr>
        <w:t xml:space="preserve"> чем за 2 месяца, вручить письменные уведомления под роспись;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  - провести инвентаризацию имущества и обязательств  </w:t>
      </w:r>
      <w:r w:rsidR="00E57B08" w:rsidRPr="00D823BC">
        <w:rPr>
          <w:rFonts w:ascii="PT-Astra-Sans-Regular" w:hAnsi="PT-Astra-Sans-Regular"/>
          <w:color w:val="252525"/>
          <w:sz w:val="26"/>
          <w:szCs w:val="26"/>
        </w:rPr>
        <w:t>муниципального каз</w:t>
      </w:r>
      <w:r w:rsidR="009E136F">
        <w:rPr>
          <w:rFonts w:ascii="PT-Astra-Sans-Regular" w:hAnsi="PT-Astra-Sans-Regular"/>
          <w:color w:val="252525"/>
          <w:sz w:val="26"/>
          <w:szCs w:val="26"/>
        </w:rPr>
        <w:t>ё</w:t>
      </w:r>
      <w:r w:rsidR="00E57B08" w:rsidRPr="00D823BC">
        <w:rPr>
          <w:rFonts w:ascii="PT-Astra-Sans-Regular" w:hAnsi="PT-Astra-Sans-Regular"/>
          <w:color w:val="252525"/>
          <w:sz w:val="26"/>
          <w:szCs w:val="26"/>
        </w:rPr>
        <w:t>нного учреждения</w:t>
      </w:r>
      <w:r w:rsidR="00D823BC"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r w:rsidR="00EA16B9" w:rsidRPr="00D823BC">
        <w:rPr>
          <w:rFonts w:ascii="PT-Astra-Sans-Regular" w:hAnsi="PT-Astra-Sans-Regular" w:hint="eastAsia"/>
          <w:color w:val="252525"/>
          <w:sz w:val="26"/>
          <w:szCs w:val="26"/>
        </w:rPr>
        <w:t>«</w:t>
      </w:r>
      <w:r w:rsidR="00EA16B9" w:rsidRPr="00D823BC">
        <w:rPr>
          <w:sz w:val="26"/>
          <w:szCs w:val="26"/>
        </w:rPr>
        <w:t xml:space="preserve">Обеспечение деятельности  Администрации </w:t>
      </w:r>
      <w:r w:rsidR="00D823BC" w:rsidRPr="00D823BC">
        <w:rPr>
          <w:sz w:val="26"/>
          <w:szCs w:val="26"/>
        </w:rPr>
        <w:t>Егорьевского</w:t>
      </w:r>
      <w:r w:rsidR="00EA16B9" w:rsidRPr="00D823BC">
        <w:rPr>
          <w:sz w:val="26"/>
          <w:szCs w:val="26"/>
        </w:rPr>
        <w:t xml:space="preserve"> сельсовета</w:t>
      </w:r>
      <w:r w:rsidR="00D823BC" w:rsidRPr="00D823BC">
        <w:rPr>
          <w:sz w:val="26"/>
          <w:szCs w:val="26"/>
        </w:rPr>
        <w:t xml:space="preserve"> </w:t>
      </w:r>
      <w:r w:rsidR="00EA16B9" w:rsidRPr="00D823BC">
        <w:rPr>
          <w:sz w:val="26"/>
          <w:szCs w:val="26"/>
        </w:rPr>
        <w:t>Касторенского района Курской области</w:t>
      </w:r>
      <w:r w:rsidR="00E57B08" w:rsidRPr="00D823BC">
        <w:rPr>
          <w:sz w:val="26"/>
          <w:szCs w:val="26"/>
        </w:rPr>
        <w:t>»</w:t>
      </w:r>
      <w:r w:rsidRPr="00D823BC">
        <w:rPr>
          <w:color w:val="212121"/>
          <w:sz w:val="26"/>
          <w:szCs w:val="26"/>
        </w:rPr>
        <w:t>, оповестить кредиторов, взыскать дебиторскую задолженность;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-  составить ликвидационный баланс;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- выполнить иные необходимые действия предусмотренные действующим законодательством.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      5. </w:t>
      </w:r>
      <w:proofErr w:type="gramStart"/>
      <w:r w:rsidRPr="00D823BC">
        <w:rPr>
          <w:color w:val="212121"/>
          <w:sz w:val="26"/>
          <w:szCs w:val="26"/>
        </w:rPr>
        <w:t>Контроль за</w:t>
      </w:r>
      <w:proofErr w:type="gramEnd"/>
      <w:r w:rsidRPr="00D823BC">
        <w:rPr>
          <w:color w:val="212121"/>
          <w:sz w:val="26"/>
          <w:szCs w:val="26"/>
        </w:rPr>
        <w:t xml:space="preserve"> исполнением настоящего решения возложить на Главу </w:t>
      </w:r>
      <w:r w:rsidR="00D823BC" w:rsidRPr="00D823BC">
        <w:rPr>
          <w:color w:val="212121"/>
          <w:sz w:val="26"/>
          <w:szCs w:val="26"/>
        </w:rPr>
        <w:t>Егорьевского</w:t>
      </w:r>
      <w:r w:rsidRPr="00D823BC">
        <w:rPr>
          <w:color w:val="212121"/>
          <w:sz w:val="26"/>
          <w:szCs w:val="26"/>
        </w:rPr>
        <w:t xml:space="preserve"> сельсовета Касторенского района </w:t>
      </w:r>
      <w:r w:rsidR="00D823BC">
        <w:rPr>
          <w:color w:val="212121"/>
          <w:sz w:val="26"/>
          <w:szCs w:val="26"/>
        </w:rPr>
        <w:t>Бердникова А.П.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D823BC">
        <w:rPr>
          <w:color w:val="212121"/>
          <w:sz w:val="26"/>
          <w:szCs w:val="26"/>
        </w:rPr>
        <w:t xml:space="preserve">        6. Настоящее решение вступает в силу после дня его обнародования.</w:t>
      </w: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751AEB" w:rsidRPr="00D823BC" w:rsidRDefault="00751AEB" w:rsidP="00D823B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D823BC" w:rsidRDefault="00D823BC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AEB" w:rsidRPr="00D823BC" w:rsidRDefault="00751AEB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BC">
        <w:rPr>
          <w:rFonts w:ascii="Times New Roman" w:hAnsi="Times New Roman" w:cs="Times New Roman"/>
          <w:sz w:val="26"/>
          <w:szCs w:val="26"/>
        </w:rPr>
        <w:t>Председатель  Собрания  депутатов</w:t>
      </w:r>
    </w:p>
    <w:p w:rsidR="00751AEB" w:rsidRPr="00D823BC" w:rsidRDefault="00D823BC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BC">
        <w:rPr>
          <w:rFonts w:ascii="Times New Roman" w:hAnsi="Times New Roman" w:cs="Times New Roman"/>
          <w:sz w:val="26"/>
          <w:szCs w:val="26"/>
        </w:rPr>
        <w:t>Егорьевского</w:t>
      </w:r>
      <w:r w:rsidR="00751AEB" w:rsidRPr="00D823BC">
        <w:rPr>
          <w:rFonts w:ascii="Times New Roman" w:hAnsi="Times New Roman" w:cs="Times New Roman"/>
          <w:sz w:val="26"/>
          <w:szCs w:val="26"/>
        </w:rPr>
        <w:t xml:space="preserve">  сельсовета                                 </w:t>
      </w:r>
      <w:r w:rsidR="009E136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Миронов В.Д.</w:t>
      </w:r>
      <w:r w:rsidR="000964BC" w:rsidRPr="00D823BC">
        <w:rPr>
          <w:rFonts w:ascii="Times New Roman" w:hAnsi="Times New Roman" w:cs="Times New Roman"/>
          <w:sz w:val="26"/>
          <w:szCs w:val="26"/>
        </w:rPr>
        <w:t>.</w:t>
      </w:r>
    </w:p>
    <w:p w:rsidR="00751AEB" w:rsidRPr="00D823BC" w:rsidRDefault="00751AEB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AEB" w:rsidRPr="00D823BC" w:rsidRDefault="00751AEB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23BC">
        <w:rPr>
          <w:rFonts w:ascii="Times New Roman" w:hAnsi="Times New Roman" w:cs="Times New Roman"/>
          <w:sz w:val="26"/>
          <w:szCs w:val="26"/>
        </w:rPr>
        <w:t>Глава</w:t>
      </w:r>
      <w:r w:rsidR="00D823BC">
        <w:rPr>
          <w:rFonts w:ascii="Times New Roman" w:hAnsi="Times New Roman" w:cs="Times New Roman"/>
          <w:sz w:val="26"/>
          <w:szCs w:val="26"/>
        </w:rPr>
        <w:t xml:space="preserve"> </w:t>
      </w:r>
      <w:r w:rsidR="00D823BC" w:rsidRPr="00D823BC">
        <w:rPr>
          <w:rFonts w:ascii="Times New Roman" w:hAnsi="Times New Roman" w:cs="Times New Roman"/>
          <w:sz w:val="26"/>
          <w:szCs w:val="26"/>
        </w:rPr>
        <w:t>Егорьевского</w:t>
      </w:r>
      <w:r w:rsidRPr="00D823B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</w:t>
      </w:r>
      <w:r w:rsidR="00D823BC" w:rsidRPr="00D823B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823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1AEB" w:rsidRPr="00D823BC" w:rsidRDefault="00D823BC" w:rsidP="00D823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Касторенского района</w:t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Бердников А.П.</w:t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  <w:r w:rsidR="00751AEB" w:rsidRPr="00D823BC">
        <w:rPr>
          <w:rFonts w:ascii="Times New Roman" w:hAnsi="Times New Roman" w:cs="Times New Roman"/>
          <w:sz w:val="26"/>
          <w:szCs w:val="26"/>
        </w:rPr>
        <w:tab/>
      </w:r>
    </w:p>
    <w:p w:rsidR="00751AEB" w:rsidRPr="00D823BC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</w:rPr>
      </w:pPr>
    </w:p>
    <w:p w:rsidR="00751AEB" w:rsidRPr="00D823BC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</w:rPr>
      </w:pPr>
    </w:p>
    <w:p w:rsidR="00751AEB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D823BC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751AEB" w:rsidRPr="00C767D5" w:rsidRDefault="00751AEB" w:rsidP="00BE2B8D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</w:p>
    <w:p w:rsidR="00275D45" w:rsidRPr="00C767D5" w:rsidRDefault="006C1105" w:rsidP="000D522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C767D5">
        <w:rPr>
          <w:rFonts w:ascii="PT-Astra-Sans-Regular" w:hAnsi="PT-Astra-Sans-Regular"/>
          <w:color w:val="252525"/>
        </w:rPr>
        <w:t>    </w:t>
      </w:r>
    </w:p>
    <w:p w:rsidR="00991527" w:rsidRPr="00C767D5" w:rsidRDefault="00991527" w:rsidP="009272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</w:p>
    <w:sectPr w:rsidR="00991527" w:rsidRPr="00C767D5" w:rsidSect="0002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139"/>
    <w:multiLevelType w:val="multilevel"/>
    <w:tmpl w:val="2BE6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6FC5"/>
    <w:multiLevelType w:val="multilevel"/>
    <w:tmpl w:val="2C9A5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A3A10"/>
    <w:multiLevelType w:val="multilevel"/>
    <w:tmpl w:val="55E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5DC4"/>
    <w:multiLevelType w:val="multilevel"/>
    <w:tmpl w:val="C442C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E5BEE"/>
    <w:multiLevelType w:val="multilevel"/>
    <w:tmpl w:val="F3AA7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4113C"/>
    <w:multiLevelType w:val="multilevel"/>
    <w:tmpl w:val="BADC1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E2B"/>
    <w:rsid w:val="000212FD"/>
    <w:rsid w:val="000964BC"/>
    <w:rsid w:val="000D522D"/>
    <w:rsid w:val="0016065F"/>
    <w:rsid w:val="001D6BF2"/>
    <w:rsid w:val="002112D1"/>
    <w:rsid w:val="00251A7E"/>
    <w:rsid w:val="00275D45"/>
    <w:rsid w:val="0030070A"/>
    <w:rsid w:val="004C4843"/>
    <w:rsid w:val="00542F7F"/>
    <w:rsid w:val="00567472"/>
    <w:rsid w:val="005C68BC"/>
    <w:rsid w:val="0068617B"/>
    <w:rsid w:val="006B66D6"/>
    <w:rsid w:val="006C1105"/>
    <w:rsid w:val="0071341A"/>
    <w:rsid w:val="00747543"/>
    <w:rsid w:val="00751AEB"/>
    <w:rsid w:val="008409EC"/>
    <w:rsid w:val="008D00CB"/>
    <w:rsid w:val="00927215"/>
    <w:rsid w:val="00991527"/>
    <w:rsid w:val="009E136F"/>
    <w:rsid w:val="00A8168D"/>
    <w:rsid w:val="00A82F4D"/>
    <w:rsid w:val="00AA6FE4"/>
    <w:rsid w:val="00AC4292"/>
    <w:rsid w:val="00B01264"/>
    <w:rsid w:val="00B90BDF"/>
    <w:rsid w:val="00BA7728"/>
    <w:rsid w:val="00BE2B8D"/>
    <w:rsid w:val="00C767D5"/>
    <w:rsid w:val="00C83A8C"/>
    <w:rsid w:val="00D41E2B"/>
    <w:rsid w:val="00D753B7"/>
    <w:rsid w:val="00D823BC"/>
    <w:rsid w:val="00E57B08"/>
    <w:rsid w:val="00E8327C"/>
    <w:rsid w:val="00EA16B9"/>
    <w:rsid w:val="00F3434E"/>
    <w:rsid w:val="00F3579D"/>
    <w:rsid w:val="00F9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728"/>
    <w:rPr>
      <w:b/>
      <w:bCs/>
    </w:rPr>
  </w:style>
  <w:style w:type="character" w:styleId="a5">
    <w:name w:val="Hyperlink"/>
    <w:basedOn w:val="a0"/>
    <w:uiPriority w:val="99"/>
    <w:semiHidden/>
    <w:unhideWhenUsed/>
    <w:rsid w:val="00BA77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64072.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2023-05-10T07:14:00Z</cp:lastPrinted>
  <dcterms:created xsi:type="dcterms:W3CDTF">2022-10-31T05:39:00Z</dcterms:created>
  <dcterms:modified xsi:type="dcterms:W3CDTF">2023-05-10T07:15:00Z</dcterms:modified>
</cp:coreProperties>
</file>